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нормативного правового акта </w:t>
      </w:r>
    </w:p>
    <w:p w:rsidR="00265E0D" w:rsidRDefault="00265E0D" w:rsidP="002C7E44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C7E44" w:rsidRPr="00E22E2F" w:rsidRDefault="002C7E44" w:rsidP="002C7E44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4B4E42">
        <w:rPr>
          <w:rFonts w:ascii="Times New Roman" w:hAnsi="Times New Roman" w:cs="Times New Roman"/>
          <w:b w:val="0"/>
          <w:sz w:val="28"/>
          <w:szCs w:val="28"/>
        </w:rPr>
        <w:t>31.01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4B4E42">
        <w:rPr>
          <w:rFonts w:ascii="Times New Roman" w:hAnsi="Times New Roman" w:cs="Times New Roman"/>
          <w:b w:val="0"/>
          <w:sz w:val="28"/>
          <w:szCs w:val="28"/>
        </w:rPr>
        <w:t>23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1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5D1603" w:rsidRDefault="009A660A" w:rsidP="002C7E44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</w:rPr>
      </w:pP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 w:rsidR="002C7E44">
        <w:rPr>
          <w:rStyle w:val="FontStyle22"/>
          <w:sz w:val="28"/>
          <w:szCs w:val="28"/>
        </w:rPr>
        <w:t xml:space="preserve"> </w:t>
      </w:r>
      <w:r w:rsidR="002C7E44" w:rsidRPr="002C7E44">
        <w:rPr>
          <w:rStyle w:val="FontStyle22"/>
          <w:sz w:val="28"/>
          <w:szCs w:val="28"/>
          <w:u w:val="single"/>
        </w:rPr>
        <w:t xml:space="preserve">постановления администрации Битковского сельсовета от </w:t>
      </w:r>
      <w:r w:rsidR="004B4E42">
        <w:rPr>
          <w:rStyle w:val="FontStyle22"/>
          <w:sz w:val="28"/>
          <w:szCs w:val="28"/>
          <w:u w:val="single"/>
        </w:rPr>
        <w:t>31.01.2023</w:t>
      </w:r>
      <w:r w:rsidR="002C7E44" w:rsidRPr="002C7E44">
        <w:rPr>
          <w:rStyle w:val="FontStyle22"/>
          <w:sz w:val="28"/>
          <w:szCs w:val="28"/>
          <w:u w:val="single"/>
        </w:rPr>
        <w:t xml:space="preserve"> № </w:t>
      </w:r>
      <w:r w:rsidR="004B4E42">
        <w:rPr>
          <w:rStyle w:val="FontStyle22"/>
          <w:sz w:val="28"/>
          <w:szCs w:val="28"/>
          <w:u w:val="single"/>
        </w:rPr>
        <w:t>3\1</w:t>
      </w:r>
      <w:r w:rsidR="002C7E44" w:rsidRPr="002C7E44">
        <w:rPr>
          <w:rStyle w:val="FontStyle22"/>
          <w:sz w:val="28"/>
          <w:szCs w:val="28"/>
          <w:u w:val="single"/>
        </w:rPr>
        <w:t xml:space="preserve"> «</w:t>
      </w:r>
      <w:r w:rsidR="004B4E42" w:rsidRPr="004B4E42">
        <w:rPr>
          <w:rStyle w:val="FontStyle22"/>
          <w:sz w:val="28"/>
          <w:szCs w:val="28"/>
          <w:u w:val="single"/>
        </w:rPr>
        <w:t xml:space="preserve">О внесении изменений в постановление администрации Битковского сельсовета Сузунского района Новосибирской области № 119 от 28.12.2021 «О наделении полномочий главного администратора доходов, полномочий администратора доходов, об утверждении перечня главных </w:t>
      </w:r>
      <w:r w:rsidR="004B4E42">
        <w:rPr>
          <w:rStyle w:val="FontStyle22"/>
          <w:sz w:val="28"/>
          <w:szCs w:val="28"/>
          <w:u w:val="single"/>
        </w:rPr>
        <w:t>администраторов доходов бюджета</w:t>
      </w:r>
      <w:r w:rsidR="002C7E44" w:rsidRPr="002C7E44">
        <w:rPr>
          <w:rStyle w:val="FontStyle22"/>
          <w:sz w:val="28"/>
          <w:szCs w:val="28"/>
          <w:u w:val="single"/>
        </w:rPr>
        <w:t>»</w:t>
      </w:r>
      <w:r w:rsidR="002C7E44">
        <w:rPr>
          <w:rStyle w:val="FontStyle22"/>
          <w:sz w:val="28"/>
          <w:szCs w:val="28"/>
          <w:u w:val="single"/>
        </w:rPr>
        <w:t xml:space="preserve">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9A660A" w:rsidRDefault="009A660A" w:rsidP="002C7E44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2C7E44">
        <w:rPr>
          <w:rStyle w:val="FontStyle22"/>
          <w:sz w:val="28"/>
          <w:szCs w:val="28"/>
        </w:rPr>
        <w:t>постановлении</w:t>
      </w:r>
      <w:r w:rsidR="002C7E44" w:rsidRPr="002C7E44">
        <w:rPr>
          <w:rStyle w:val="FontStyle22"/>
          <w:sz w:val="28"/>
          <w:szCs w:val="28"/>
        </w:rPr>
        <w:t xml:space="preserve"> администрации</w:t>
      </w:r>
      <w:r w:rsidR="004B4E42">
        <w:rPr>
          <w:rStyle w:val="FontStyle22"/>
          <w:sz w:val="28"/>
          <w:szCs w:val="28"/>
        </w:rPr>
        <w:t xml:space="preserve"> Битковского сельсовета от 31.01</w:t>
      </w:r>
      <w:r w:rsidR="002C7E44" w:rsidRPr="002C7E44">
        <w:rPr>
          <w:rStyle w:val="FontStyle22"/>
          <w:sz w:val="28"/>
          <w:szCs w:val="28"/>
        </w:rPr>
        <w:t>.202</w:t>
      </w:r>
      <w:r w:rsidR="004B4E42">
        <w:rPr>
          <w:rStyle w:val="FontStyle22"/>
          <w:sz w:val="28"/>
          <w:szCs w:val="28"/>
        </w:rPr>
        <w:t>3</w:t>
      </w:r>
      <w:r w:rsidR="002C7E44" w:rsidRPr="002C7E44">
        <w:rPr>
          <w:rStyle w:val="FontStyle22"/>
          <w:sz w:val="28"/>
          <w:szCs w:val="28"/>
        </w:rPr>
        <w:t xml:space="preserve"> № </w:t>
      </w:r>
      <w:r w:rsidR="004B4E42">
        <w:rPr>
          <w:rStyle w:val="FontStyle22"/>
          <w:sz w:val="28"/>
          <w:szCs w:val="28"/>
        </w:rPr>
        <w:t>3/1</w:t>
      </w:r>
      <w:r w:rsidR="002C7E44" w:rsidRPr="002C7E44">
        <w:rPr>
          <w:rStyle w:val="FontStyle22"/>
          <w:sz w:val="28"/>
          <w:szCs w:val="28"/>
        </w:rPr>
        <w:t xml:space="preserve"> «</w:t>
      </w:r>
      <w:r w:rsidR="004B4E42" w:rsidRPr="004B4E42">
        <w:rPr>
          <w:rStyle w:val="FontStyle22"/>
          <w:sz w:val="28"/>
          <w:szCs w:val="28"/>
        </w:rPr>
        <w:t xml:space="preserve">О внесении изменений в постановление администрации Битковского сельсовета Сузунского района Новосибирской области № 119 от 28.12.2021 «О наделении полномочий главного администратора доходов, полномочий администратора доходов, об утверждении перечня главных </w:t>
      </w:r>
      <w:r w:rsidR="004B4E42">
        <w:rPr>
          <w:rStyle w:val="FontStyle22"/>
          <w:sz w:val="28"/>
          <w:szCs w:val="28"/>
        </w:rPr>
        <w:t>администраторов доходов бюджета</w:t>
      </w:r>
      <w:r w:rsidR="002C7E44" w:rsidRPr="002C7E44">
        <w:rPr>
          <w:rStyle w:val="FontStyle22"/>
          <w:sz w:val="28"/>
          <w:szCs w:val="28"/>
        </w:rPr>
        <w:t>»</w:t>
      </w:r>
      <w:r w:rsidR="002C7E44">
        <w:rPr>
          <w:rStyle w:val="FontStyle22"/>
          <w:sz w:val="28"/>
          <w:szCs w:val="28"/>
        </w:rPr>
        <w:t xml:space="preserve">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2C7E44">
        <w:rPr>
          <w:rStyle w:val="FontStyle22"/>
          <w:b/>
          <w:sz w:val="28"/>
          <w:szCs w:val="28"/>
          <w:u w:val="single"/>
        </w:rPr>
        <w:t>не выявлены.</w:t>
      </w:r>
    </w:p>
    <w:p w:rsidR="002C7E44" w:rsidRDefault="002C7E44" w:rsidP="002C7E44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</w:p>
    <w:p w:rsidR="002C7E44" w:rsidRDefault="002C7E44" w:rsidP="002C7E44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</w:p>
    <w:p w:rsidR="002C7E44" w:rsidRPr="002C7E44" w:rsidRDefault="002C7E44" w:rsidP="002C7E44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</w:p>
    <w:p w:rsidR="002C7E44" w:rsidRPr="00DD317A" w:rsidRDefault="00E856C9" w:rsidP="002C7E44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2C7E44" w:rsidRPr="00DD317A" w:rsidRDefault="002C7E44" w:rsidP="002C7E44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2B3F21" w:rsidRDefault="002B3F21"/>
    <w:p w:rsidR="00265E0D" w:rsidRDefault="00265E0D"/>
    <w:p w:rsidR="00265E0D" w:rsidRDefault="00265E0D"/>
    <w:p w:rsidR="00265E0D" w:rsidRDefault="00265E0D"/>
    <w:p w:rsidR="00265E0D" w:rsidRDefault="00265E0D">
      <w:bookmarkStart w:id="0" w:name="_GoBack"/>
    </w:p>
    <w:bookmarkEnd w:id="0"/>
    <w:p w:rsidR="00265E0D" w:rsidRDefault="00265E0D"/>
    <w:p w:rsidR="00265E0D" w:rsidRDefault="00265E0D"/>
    <w:p w:rsidR="00265E0D" w:rsidRDefault="00265E0D"/>
    <w:p w:rsidR="00265E0D" w:rsidRDefault="00265E0D"/>
    <w:p w:rsidR="00265E0D" w:rsidRDefault="00265E0D"/>
    <w:p w:rsidR="00265E0D" w:rsidRDefault="00265E0D"/>
    <w:p w:rsidR="00265E0D" w:rsidRDefault="00265E0D"/>
    <w:p w:rsidR="00265E0D" w:rsidRDefault="00265E0D"/>
    <w:p w:rsidR="00265E0D" w:rsidRDefault="00265E0D"/>
    <w:p w:rsidR="00265E0D" w:rsidRDefault="00265E0D"/>
    <w:sectPr w:rsidR="00265E0D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664" w:rsidRDefault="00EF3664">
      <w:r>
        <w:separator/>
      </w:r>
    </w:p>
  </w:endnote>
  <w:endnote w:type="continuationSeparator" w:id="0">
    <w:p w:rsidR="00EF3664" w:rsidRDefault="00EF3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664" w:rsidRDefault="00EF3664">
      <w:r>
        <w:separator/>
      </w:r>
    </w:p>
  </w:footnote>
  <w:footnote w:type="continuationSeparator" w:id="0">
    <w:p w:rsidR="00EF3664" w:rsidRDefault="00EF36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EF36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EF3664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EF366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265E0D"/>
    <w:rsid w:val="002B3F21"/>
    <w:rsid w:val="002C7E44"/>
    <w:rsid w:val="004B4E42"/>
    <w:rsid w:val="008E4260"/>
    <w:rsid w:val="009845F3"/>
    <w:rsid w:val="009A660A"/>
    <w:rsid w:val="00E856C9"/>
    <w:rsid w:val="00EF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2023-03-23T10:31:00Z</dcterms:created>
  <dcterms:modified xsi:type="dcterms:W3CDTF">2023-03-23T10:31:00Z</dcterms:modified>
</cp:coreProperties>
</file>